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EF5" w:rsidRDefault="007E7EF5" w:rsidP="007E7EF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АДМИНИСТРАЦИЯ</w:t>
      </w:r>
    </w:p>
    <w:p w:rsidR="007E7EF5" w:rsidRDefault="007E7EF5" w:rsidP="007E7EF5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(исполнительно-распорядительный орган) </w:t>
      </w:r>
    </w:p>
    <w:p w:rsidR="007E7EF5" w:rsidRDefault="007E7EF5" w:rsidP="007E7EF5">
      <w:pPr>
        <w:jc w:val="center"/>
        <w:rPr>
          <w:sz w:val="26"/>
          <w:szCs w:val="26"/>
        </w:rPr>
      </w:pPr>
      <w:r>
        <w:rPr>
          <w:sz w:val="26"/>
          <w:szCs w:val="26"/>
        </w:rPr>
        <w:t>сельского поселения</w:t>
      </w:r>
    </w:p>
    <w:p w:rsidR="007E7EF5" w:rsidRDefault="007E7EF5" w:rsidP="007E7EF5">
      <w:pPr>
        <w:jc w:val="center"/>
        <w:rPr>
          <w:sz w:val="26"/>
          <w:szCs w:val="26"/>
        </w:rPr>
      </w:pPr>
      <w:r>
        <w:rPr>
          <w:sz w:val="26"/>
          <w:szCs w:val="26"/>
        </w:rPr>
        <w:t>«Деревня Сильково»</w:t>
      </w:r>
    </w:p>
    <w:p w:rsidR="007E7EF5" w:rsidRDefault="007E7EF5" w:rsidP="007E7EF5">
      <w:pPr>
        <w:jc w:val="center"/>
        <w:rPr>
          <w:b/>
          <w:sz w:val="36"/>
          <w:szCs w:val="36"/>
        </w:rPr>
      </w:pPr>
    </w:p>
    <w:p w:rsidR="007E7EF5" w:rsidRDefault="007E7EF5" w:rsidP="007E7EF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7E7EF5" w:rsidRDefault="007E7EF5" w:rsidP="007E7EF5">
      <w:pPr>
        <w:jc w:val="center"/>
        <w:rPr>
          <w:sz w:val="26"/>
          <w:szCs w:val="26"/>
        </w:rPr>
      </w:pPr>
      <w:r>
        <w:rPr>
          <w:sz w:val="26"/>
          <w:szCs w:val="26"/>
        </w:rPr>
        <w:t>д. Сильково</w:t>
      </w:r>
    </w:p>
    <w:p w:rsidR="007E7EF5" w:rsidRDefault="007E7EF5" w:rsidP="007E7EF5">
      <w:pPr>
        <w:jc w:val="center"/>
        <w:rPr>
          <w:sz w:val="26"/>
          <w:szCs w:val="26"/>
        </w:rPr>
      </w:pPr>
    </w:p>
    <w:p w:rsidR="007E7EF5" w:rsidRDefault="007E7EF5" w:rsidP="007E7EF5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14 февраля  2025                                                                                                    № 2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7E7EF5" w:rsidRDefault="007E7EF5" w:rsidP="007E7EF5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7E7EF5" w:rsidRPr="0092093B" w:rsidRDefault="007E7EF5" w:rsidP="007E7EF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E7EF5" w:rsidRPr="000E2F80" w:rsidRDefault="007E7EF5" w:rsidP="007E7EF5">
      <w:pPr>
        <w:pStyle w:val="a3"/>
        <w:rPr>
          <w:rFonts w:ascii="Times New Roman" w:hAnsi="Times New Roman" w:cs="Times New Roman"/>
          <w:sz w:val="24"/>
          <w:szCs w:val="24"/>
        </w:rPr>
      </w:pPr>
      <w:r w:rsidRPr="000E2F80">
        <w:rPr>
          <w:rFonts w:ascii="Times New Roman" w:hAnsi="Times New Roman" w:cs="Times New Roman"/>
          <w:sz w:val="24"/>
          <w:szCs w:val="24"/>
        </w:rPr>
        <w:t>Об утверждении сметной документации</w:t>
      </w:r>
    </w:p>
    <w:p w:rsidR="0014482F" w:rsidRDefault="007E7EF5" w:rsidP="007E7EF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F80">
        <w:rPr>
          <w:rFonts w:ascii="Times New Roman" w:hAnsi="Times New Roman" w:cs="Times New Roman"/>
          <w:sz w:val="24"/>
          <w:szCs w:val="24"/>
        </w:rPr>
        <w:t xml:space="preserve">по проекту </w:t>
      </w:r>
      <w:r w:rsidR="0014482F">
        <w:rPr>
          <w:rFonts w:ascii="Times New Roman" w:hAnsi="Times New Roman" w:cs="Times New Roman"/>
          <w:sz w:val="24"/>
          <w:szCs w:val="24"/>
        </w:rPr>
        <w:t>проекта «</w:t>
      </w:r>
      <w:r w:rsidR="0014482F" w:rsidRPr="0014482F">
        <w:rPr>
          <w:rFonts w:ascii="Times New Roman" w:hAnsi="Times New Roman" w:cs="Times New Roman"/>
          <w:sz w:val="24"/>
          <w:szCs w:val="24"/>
        </w:rPr>
        <w:t xml:space="preserve">Ремонт  дороги </w:t>
      </w:r>
      <w:proofErr w:type="gramStart"/>
      <w:r w:rsidR="0014482F" w:rsidRPr="0014482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14482F" w:rsidRPr="001448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82F" w:rsidRDefault="0014482F" w:rsidP="007E7EF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4482F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Pr="0014482F">
        <w:rPr>
          <w:rFonts w:ascii="Times New Roman" w:hAnsi="Times New Roman" w:cs="Times New Roman"/>
          <w:sz w:val="24"/>
          <w:szCs w:val="24"/>
        </w:rPr>
        <w:t>.Ж</w:t>
      </w:r>
      <w:proofErr w:type="gramEnd"/>
      <w:r w:rsidRPr="0014482F">
        <w:rPr>
          <w:rFonts w:ascii="Times New Roman" w:hAnsi="Times New Roman" w:cs="Times New Roman"/>
          <w:sz w:val="24"/>
          <w:szCs w:val="24"/>
        </w:rPr>
        <w:t>елохово</w:t>
      </w:r>
      <w:proofErr w:type="spellEnd"/>
      <w:r w:rsidRPr="0014482F">
        <w:rPr>
          <w:rFonts w:ascii="Times New Roman" w:hAnsi="Times New Roman" w:cs="Times New Roman"/>
          <w:sz w:val="24"/>
          <w:szCs w:val="24"/>
        </w:rPr>
        <w:t xml:space="preserve"> от  дороги Перемышль</w:t>
      </w:r>
    </w:p>
    <w:p w:rsidR="0014482F" w:rsidRDefault="0014482F" w:rsidP="007E7EF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4482F">
        <w:rPr>
          <w:rFonts w:ascii="Times New Roman" w:hAnsi="Times New Roman" w:cs="Times New Roman"/>
          <w:sz w:val="24"/>
          <w:szCs w:val="24"/>
        </w:rPr>
        <w:t xml:space="preserve"> М3 Украина – </w:t>
      </w:r>
      <w:proofErr w:type="spellStart"/>
      <w:r w:rsidRPr="0014482F">
        <w:rPr>
          <w:rFonts w:ascii="Times New Roman" w:hAnsi="Times New Roman" w:cs="Times New Roman"/>
          <w:sz w:val="24"/>
          <w:szCs w:val="24"/>
        </w:rPr>
        <w:t>Головнино</w:t>
      </w:r>
      <w:proofErr w:type="spellEnd"/>
      <w:r w:rsidRPr="0014482F">
        <w:rPr>
          <w:rFonts w:ascii="Times New Roman" w:hAnsi="Times New Roman" w:cs="Times New Roman"/>
          <w:sz w:val="24"/>
          <w:szCs w:val="24"/>
        </w:rPr>
        <w:t xml:space="preserve"> до границ </w:t>
      </w:r>
    </w:p>
    <w:p w:rsidR="007E7EF5" w:rsidRDefault="0014482F" w:rsidP="007E7EF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482F">
        <w:rPr>
          <w:rFonts w:ascii="Times New Roman" w:hAnsi="Times New Roman" w:cs="Times New Roman"/>
          <w:sz w:val="24"/>
          <w:szCs w:val="24"/>
        </w:rPr>
        <w:t>фермерского хозяйства</w:t>
      </w:r>
      <w:r>
        <w:rPr>
          <w:rFonts w:ascii="Times New Roman" w:hAnsi="Times New Roman" w:cs="Times New Roman"/>
          <w:sz w:val="24"/>
          <w:szCs w:val="24"/>
        </w:rPr>
        <w:t>»</w:t>
      </w:r>
      <w:bookmarkStart w:id="0" w:name="_GoBack"/>
      <w:bookmarkEnd w:id="0"/>
    </w:p>
    <w:p w:rsidR="007E7EF5" w:rsidRDefault="007E7EF5" w:rsidP="007E7EF5">
      <w:pPr>
        <w:pStyle w:val="ConsPlusTitle"/>
        <w:jc w:val="center"/>
      </w:pPr>
      <w:r>
        <w:t xml:space="preserve"> </w:t>
      </w:r>
    </w:p>
    <w:p w:rsidR="007E7EF5" w:rsidRDefault="007E7EF5" w:rsidP="007E7EF5">
      <w:pPr>
        <w:pStyle w:val="ConsPlusTitle"/>
        <w:jc w:val="center"/>
      </w:pPr>
    </w:p>
    <w:p w:rsidR="007E7EF5" w:rsidRDefault="007E7EF5" w:rsidP="007E7EF5">
      <w:pPr>
        <w:pStyle w:val="ConsPlusTitle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  <w:sz w:val="26"/>
          <w:szCs w:val="26"/>
        </w:rPr>
        <w:t>В соответствии с Постановлением правительства Калужской области № 91 от 12 февраля 2014 года «</w:t>
      </w:r>
      <w:r>
        <w:rPr>
          <w:rFonts w:ascii="Times New Roman" w:hAnsi="Times New Roman" w:cs="Times New Roman"/>
          <w:b w:val="0"/>
        </w:rPr>
        <w:t>ОБ УТВЕРЖДЕНИИ ПОЛОЖЕНИЯ О ПОРЯДКЕ ПРЕДОСТАВЛЕНИЯ ГРАНТОВ ИЗ ОБЛАСТНОГО БЮДЖЕТА НА РЕАЛИЗАЦИЮ МЕРОПРИЯТИЙ ПО ГРАНТОВОЙ ПОДДЕРЖКЕ МЕСТНЫХ ИНИЦИАТИВ ГРАЖДАН, ПРОЖИВАЮЩИХ В СЕЛЬСКОЙ МЕСТНОСТИ (СУБСИДИИ), ПОДПРОГРАММЫ "УСТОЙЧИВОЕ РАЗВИТИЕ</w:t>
      </w:r>
    </w:p>
    <w:p w:rsidR="007E7EF5" w:rsidRDefault="007E7EF5" w:rsidP="007E7EF5">
      <w:pPr>
        <w:pStyle w:val="ConsPlusTitle"/>
        <w:jc w:val="both"/>
        <w:rPr>
          <w:rFonts w:ascii="Times New Roman" w:hAnsi="Times New Roman" w:cs="Times New Roman"/>
          <w:b w:val="0"/>
          <w:sz w:val="26"/>
          <w:szCs w:val="26"/>
        </w:rPr>
      </w:pPr>
      <w:proofErr w:type="gramStart"/>
      <w:r>
        <w:rPr>
          <w:rFonts w:ascii="Times New Roman" w:hAnsi="Times New Roman" w:cs="Times New Roman"/>
          <w:b w:val="0"/>
        </w:rPr>
        <w:t xml:space="preserve">СЕЛЬСКИХ ТЕРРИТОРИЙ КАЛУЖСКОЙ ОБЛАСТИ" В РАМКАХ ГОСУДАРСТВЕННОЙ ПРОГРАММЫ КАЛУЖСКОЙ ОБЛАСТИ "РАЗВИТИЕ СЕЛЬСКОГО ХОЗЯЙСТВА И РЕГУЛИРОВАНИЯ РЫНКОВ СЕЛЬСКОХОЗЯЙСТВЕННОЙ ПРОДУКЦИИ, СЫРЬЯ И ПРОДОВОЛЬСТВИЯ В КАЛУЖСКОЙ ОБЛАСТИ" </w:t>
      </w:r>
      <w:r>
        <w:rPr>
          <w:rFonts w:ascii="Times New Roman" w:hAnsi="Times New Roman" w:cs="Times New Roman"/>
          <w:b w:val="0"/>
          <w:sz w:val="26"/>
          <w:szCs w:val="26"/>
        </w:rPr>
        <w:t>для участия в мероприятии «</w:t>
      </w: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Грантовая</w:t>
      </w:r>
      <w:proofErr w:type="spellEnd"/>
      <w:r>
        <w:rPr>
          <w:rFonts w:ascii="Times New Roman" w:hAnsi="Times New Roman" w:cs="Times New Roman"/>
          <w:b w:val="0"/>
          <w:sz w:val="26"/>
          <w:szCs w:val="26"/>
        </w:rPr>
        <w:t xml:space="preserve"> поддержка местных инициатив граждан, проживающих в сельской местности» подпрограммы «Устойчивое развитие сельских территорий Калужской области» государственной программы Калужской области «Развитие сельского хозяйства и регулирование рынков сельскохозяйственной продукции, сырья и продовольствия в</w:t>
      </w:r>
      <w:proofErr w:type="gramEnd"/>
      <w:r>
        <w:rPr>
          <w:rFonts w:ascii="Times New Roman" w:hAnsi="Times New Roman" w:cs="Times New Roman"/>
          <w:b w:val="0"/>
          <w:sz w:val="26"/>
          <w:szCs w:val="26"/>
        </w:rPr>
        <w:t xml:space="preserve"> Калужской области» в 2019 году  </w:t>
      </w:r>
    </w:p>
    <w:p w:rsidR="007E7EF5" w:rsidRDefault="007E7EF5" w:rsidP="007E7EF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7E7EF5" w:rsidRDefault="007E7EF5" w:rsidP="007E7EF5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ПОСТАНОВЛЯЮ:</w:t>
      </w:r>
    </w:p>
    <w:p w:rsidR="007E7EF5" w:rsidRDefault="007E7EF5" w:rsidP="007E7EF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7E7EF5" w:rsidRDefault="007E7EF5" w:rsidP="007E7EF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Утвердить стоимость проекта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7E7E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Ремонт  дороги в </w:t>
      </w:r>
      <w:proofErr w:type="spellStart"/>
      <w:r w:rsidRPr="007E7EF5">
        <w:rPr>
          <w:rFonts w:ascii="Times New Roman" w:hAnsi="Times New Roman" w:cs="Times New Roman"/>
          <w:sz w:val="24"/>
          <w:szCs w:val="24"/>
          <w:shd w:val="clear" w:color="auto" w:fill="FFFFFF"/>
        </w:rPr>
        <w:t>д</w:t>
      </w:r>
      <w:proofErr w:type="gramStart"/>
      <w:r w:rsidRPr="007E7EF5">
        <w:rPr>
          <w:rFonts w:ascii="Times New Roman" w:hAnsi="Times New Roman" w:cs="Times New Roman"/>
          <w:sz w:val="24"/>
          <w:szCs w:val="24"/>
          <w:shd w:val="clear" w:color="auto" w:fill="FFFFFF"/>
        </w:rPr>
        <w:t>.Ж</w:t>
      </w:r>
      <w:proofErr w:type="gramEnd"/>
      <w:r w:rsidRPr="007E7EF5">
        <w:rPr>
          <w:rFonts w:ascii="Times New Roman" w:hAnsi="Times New Roman" w:cs="Times New Roman"/>
          <w:sz w:val="24"/>
          <w:szCs w:val="24"/>
          <w:shd w:val="clear" w:color="auto" w:fill="FFFFFF"/>
        </w:rPr>
        <w:t>елохово</w:t>
      </w:r>
      <w:proofErr w:type="spellEnd"/>
      <w:r w:rsidRPr="007E7E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  дороги Перемышль М3 Украина – </w:t>
      </w:r>
      <w:proofErr w:type="spellStart"/>
      <w:r w:rsidRPr="007E7EF5">
        <w:rPr>
          <w:rFonts w:ascii="Times New Roman" w:hAnsi="Times New Roman" w:cs="Times New Roman"/>
          <w:sz w:val="24"/>
          <w:szCs w:val="24"/>
          <w:shd w:val="clear" w:color="auto" w:fill="FFFFFF"/>
        </w:rPr>
        <w:t>Головнино</w:t>
      </w:r>
      <w:proofErr w:type="spellEnd"/>
      <w:r w:rsidRPr="007E7E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до границ фермерского хозяйства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в сумме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451 474,42</w:t>
      </w:r>
      <w:r w:rsidRPr="005B2B2C"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sz w:val="26"/>
          <w:szCs w:val="26"/>
        </w:rPr>
        <w:t xml:space="preserve">(четыреста пятьдесят одна тысяча четыреста семьдесят четыре </w:t>
      </w:r>
      <w:r w:rsidRPr="0092093B">
        <w:rPr>
          <w:rFonts w:ascii="Times New Roman" w:hAnsi="Times New Roman" w:cs="Times New Roman"/>
          <w:sz w:val="26"/>
          <w:szCs w:val="26"/>
        </w:rPr>
        <w:t>)</w:t>
      </w:r>
      <w:r w:rsidRPr="00AE14B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рубля , 42 копейки.  </w:t>
      </w:r>
    </w:p>
    <w:p w:rsidR="007E7EF5" w:rsidRDefault="007E7EF5" w:rsidP="007E7EF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7E7EF5" w:rsidRDefault="007E7EF5" w:rsidP="007E7EF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7E7EF5" w:rsidRDefault="007E7EF5" w:rsidP="007E7EF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A6204F" w:rsidRDefault="007E7EF5" w:rsidP="007E7EF5">
      <w:r>
        <w:rPr>
          <w:b/>
          <w:sz w:val="26"/>
          <w:szCs w:val="26"/>
        </w:rPr>
        <w:t xml:space="preserve">Глава администрации                                                                        В.И. </w:t>
      </w:r>
      <w:proofErr w:type="spellStart"/>
      <w:r>
        <w:rPr>
          <w:b/>
          <w:sz w:val="26"/>
          <w:szCs w:val="26"/>
        </w:rPr>
        <w:t>Пекличев</w:t>
      </w:r>
      <w:proofErr w:type="spellEnd"/>
    </w:p>
    <w:sectPr w:rsidR="00A620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389"/>
    <w:rsid w:val="0014482F"/>
    <w:rsid w:val="007E7EF5"/>
    <w:rsid w:val="00A6204F"/>
    <w:rsid w:val="00D31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E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7EF5"/>
    <w:pPr>
      <w:spacing w:after="0" w:line="240" w:lineRule="auto"/>
    </w:pPr>
  </w:style>
  <w:style w:type="paragraph" w:customStyle="1" w:styleId="ConsPlusTitle">
    <w:name w:val="ConsPlusTitle"/>
    <w:rsid w:val="007E7E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7E7EF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E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7EF5"/>
    <w:pPr>
      <w:spacing w:after="0" w:line="240" w:lineRule="auto"/>
    </w:pPr>
  </w:style>
  <w:style w:type="paragraph" w:customStyle="1" w:styleId="ConsPlusTitle">
    <w:name w:val="ConsPlusTitle"/>
    <w:rsid w:val="007E7E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7E7EF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224</Words>
  <Characters>1465</Characters>
  <Application>Microsoft Office Word</Application>
  <DocSecurity>0</DocSecurity>
  <Lines>162</Lines>
  <Paragraphs>58</Paragraphs>
  <ScaleCrop>false</ScaleCrop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1_1</dc:creator>
  <cp:keywords/>
  <dc:description/>
  <cp:lastModifiedBy>1_1</cp:lastModifiedBy>
  <cp:revision>3</cp:revision>
  <dcterms:created xsi:type="dcterms:W3CDTF">2025-03-14T12:24:00Z</dcterms:created>
  <dcterms:modified xsi:type="dcterms:W3CDTF">2025-03-14T12:34:00Z</dcterms:modified>
</cp:coreProperties>
</file>